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05FD" w:rsidRDefault="000520BD">
      <w:pPr>
        <w:spacing w:line="360" w:lineRule="auto"/>
        <w:jc w:val="center"/>
        <w:rPr>
          <w:rFonts w:ascii="Times New Roman" w:eastAsia="宋体" w:hAnsi="Times New Roman"/>
          <w:b/>
          <w:bCs/>
          <w:sz w:val="40"/>
          <w:szCs w:val="40"/>
        </w:rPr>
      </w:pPr>
      <w:bookmarkStart w:id="0" w:name="_GoBack"/>
      <w:r>
        <w:rPr>
          <w:rFonts w:ascii="Times New Roman" w:eastAsia="宋体" w:hAnsi="Times New Roman" w:hint="eastAsia"/>
          <w:b/>
          <w:bCs/>
          <w:sz w:val="40"/>
          <w:szCs w:val="40"/>
        </w:rPr>
        <w:t>“挑战杯”线上平台</w:t>
      </w:r>
      <w:r w:rsidR="005B7D22">
        <w:rPr>
          <w:rFonts w:ascii="Times New Roman" w:eastAsia="宋体" w:hAnsi="Times New Roman" w:hint="eastAsia"/>
          <w:b/>
          <w:bCs/>
          <w:sz w:val="40"/>
          <w:szCs w:val="40"/>
        </w:rPr>
        <w:t>项目申报</w:t>
      </w:r>
      <w:r>
        <w:rPr>
          <w:rFonts w:ascii="Times New Roman" w:eastAsia="宋体" w:hAnsi="Times New Roman" w:hint="eastAsia"/>
          <w:b/>
          <w:bCs/>
          <w:sz w:val="40"/>
          <w:szCs w:val="40"/>
        </w:rPr>
        <w:t>操作指南</w:t>
      </w:r>
    </w:p>
    <w:bookmarkEnd w:id="0"/>
    <w:p w:rsidR="006605FD" w:rsidRDefault="006605FD">
      <w:pPr>
        <w:spacing w:line="360" w:lineRule="auto"/>
        <w:jc w:val="center"/>
        <w:rPr>
          <w:rFonts w:ascii="Times New Roman" w:eastAsia="宋体" w:hAnsi="Times New Roman"/>
          <w:b/>
          <w:bCs/>
          <w:sz w:val="40"/>
          <w:szCs w:val="40"/>
        </w:rPr>
      </w:pPr>
    </w:p>
    <w:p w:rsidR="006605FD" w:rsidRDefault="000520BD">
      <w:pPr>
        <w:numPr>
          <w:ilvl w:val="0"/>
          <w:numId w:val="1"/>
        </w:numPr>
        <w:spacing w:line="360" w:lineRule="auto"/>
        <w:rPr>
          <w:rFonts w:ascii="Times New Roman" w:eastAsia="宋体" w:hAnsi="Times New Roman"/>
          <w:b/>
          <w:bCs/>
          <w:sz w:val="24"/>
        </w:rPr>
      </w:pPr>
      <w:r>
        <w:rPr>
          <w:rFonts w:ascii="Times New Roman" w:eastAsia="宋体" w:hAnsi="Times New Roman" w:hint="eastAsia"/>
          <w:b/>
          <w:bCs/>
          <w:sz w:val="24"/>
        </w:rPr>
        <w:t>参赛学生注册</w:t>
      </w:r>
    </w:p>
    <w:p w:rsidR="006605FD" w:rsidRDefault="000520BD">
      <w:pPr>
        <w:spacing w:line="360" w:lineRule="auto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noProof/>
          <w:sz w:val="24"/>
        </w:rPr>
        <w:drawing>
          <wp:inline distT="0" distB="0" distL="114300" distR="114300">
            <wp:extent cx="5266690" cy="3502660"/>
            <wp:effectExtent l="0" t="0" r="6350" b="2540"/>
            <wp:docPr id="1" name="图片 1" descr="1. 参赛团队注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. 参赛团队注册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5FD" w:rsidRDefault="000520BD">
      <w:pPr>
        <w:spacing w:line="360" w:lineRule="auto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t>下载打开“钉钉”</w:t>
      </w:r>
      <w:r>
        <w:rPr>
          <w:rFonts w:ascii="Times New Roman" w:eastAsia="宋体" w:hAnsi="Times New Roman" w:hint="eastAsia"/>
          <w:sz w:val="24"/>
        </w:rPr>
        <w:t>PC</w:t>
      </w:r>
      <w:r>
        <w:rPr>
          <w:rFonts w:ascii="Times New Roman" w:eastAsia="宋体" w:hAnsi="Times New Roman" w:hint="eastAsia"/>
          <w:sz w:val="24"/>
        </w:rPr>
        <w:t>端，点击“工作台”按钮，选择“挑战杯”中国大学生创业计划竞赛平台，点击“参赛学生注册”打开。</w:t>
      </w:r>
    </w:p>
    <w:p w:rsidR="006605FD" w:rsidRDefault="000520BD">
      <w:pPr>
        <w:spacing w:line="360" w:lineRule="auto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noProof/>
          <w:sz w:val="24"/>
        </w:rPr>
        <w:drawing>
          <wp:inline distT="0" distB="0" distL="114300" distR="114300">
            <wp:extent cx="5262245" cy="2503170"/>
            <wp:effectExtent l="0" t="0" r="10795" b="11430"/>
            <wp:docPr id="2" name="图片 2" descr="2. 注册表单填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. 注册表单填写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5FD" w:rsidRDefault="000520BD">
      <w:pPr>
        <w:spacing w:line="360" w:lineRule="auto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t>按照系统要求填写个人信息（省级团委选择“山东省”，所在学校选择“中国海洋大学”），填写后确认无误后提交。</w:t>
      </w:r>
    </w:p>
    <w:p w:rsidR="006605FD" w:rsidRDefault="000520BD">
      <w:pPr>
        <w:spacing w:line="360" w:lineRule="auto"/>
        <w:rPr>
          <w:rFonts w:ascii="Times New Roman" w:eastAsia="宋体" w:hAnsi="Times New Roman"/>
          <w:b/>
          <w:bCs/>
          <w:color w:val="FF0000"/>
          <w:sz w:val="24"/>
        </w:rPr>
      </w:pPr>
      <w:r>
        <w:rPr>
          <w:rFonts w:ascii="Times New Roman" w:eastAsia="宋体" w:hAnsi="Times New Roman" w:hint="eastAsia"/>
          <w:b/>
          <w:bCs/>
          <w:color w:val="FF0000"/>
          <w:sz w:val="24"/>
        </w:rPr>
        <w:t>特别提醒：</w:t>
      </w:r>
    </w:p>
    <w:p w:rsidR="006605FD" w:rsidRDefault="000520BD">
      <w:pPr>
        <w:spacing w:line="360" w:lineRule="auto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 w:hint="eastAsia"/>
          <w:color w:val="FF0000"/>
          <w:sz w:val="24"/>
        </w:rPr>
        <w:lastRenderedPageBreak/>
        <w:t xml:space="preserve">1. </w:t>
      </w:r>
      <w:r>
        <w:rPr>
          <w:rFonts w:ascii="Times New Roman" w:eastAsia="宋体" w:hAnsi="Times New Roman" w:hint="eastAsia"/>
          <w:color w:val="FF0000"/>
          <w:sz w:val="24"/>
        </w:rPr>
        <w:t>提交后上方会有短暂</w:t>
      </w:r>
      <w:r>
        <w:rPr>
          <w:rFonts w:ascii="Times New Roman" w:eastAsia="宋体" w:hAnsi="Times New Roman" w:hint="eastAsia"/>
          <w:color w:val="FF0000"/>
          <w:sz w:val="24"/>
        </w:rPr>
        <w:t>3s</w:t>
      </w:r>
      <w:r>
        <w:rPr>
          <w:rFonts w:ascii="Times New Roman" w:eastAsia="宋体" w:hAnsi="Times New Roman" w:hint="eastAsia"/>
          <w:color w:val="FF0000"/>
          <w:sz w:val="24"/>
        </w:rPr>
        <w:t>左右的提交成功提醒，请注意查看，如不确定是否提交成功，可进入“我的信息列表”查看。（后续所有与自己相关的数据都在“我的信息列表”种查看，点选“我的”或“相关的”）。</w:t>
      </w:r>
    </w:p>
    <w:p w:rsidR="006605FD" w:rsidRDefault="000520BD">
      <w:pPr>
        <w:spacing w:line="360" w:lineRule="auto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 w:hint="eastAsia"/>
          <w:color w:val="FF0000"/>
          <w:sz w:val="24"/>
        </w:rPr>
        <w:t xml:space="preserve">2. </w:t>
      </w:r>
      <w:r>
        <w:rPr>
          <w:rFonts w:ascii="Times New Roman" w:eastAsia="宋体" w:hAnsi="Times New Roman" w:hint="eastAsia"/>
          <w:color w:val="FF0000"/>
          <w:sz w:val="24"/>
        </w:rPr>
        <w:t>如填写后不确定信息是否正确，可先点“暂存”按钮，并顺次点击“我的信息列表”——“用户注册”——“参赛学生注册”，选择“我的”，查询暂存的信息。</w:t>
      </w:r>
    </w:p>
    <w:p w:rsidR="006605FD" w:rsidRDefault="000520BD">
      <w:pPr>
        <w:spacing w:line="360" w:lineRule="auto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 w:hint="eastAsia"/>
          <w:color w:val="FF0000"/>
          <w:sz w:val="24"/>
        </w:rPr>
        <w:t xml:space="preserve">3. </w:t>
      </w:r>
      <w:r>
        <w:rPr>
          <w:rFonts w:ascii="Times New Roman" w:eastAsia="宋体" w:hAnsi="Times New Roman" w:hint="eastAsia"/>
          <w:color w:val="FF0000"/>
          <w:sz w:val="24"/>
        </w:rPr>
        <w:t>暂存的信息并未提交成功，请确认信息后点击提交。</w:t>
      </w:r>
    </w:p>
    <w:p w:rsidR="006605FD" w:rsidRDefault="006605FD">
      <w:pPr>
        <w:spacing w:line="360" w:lineRule="auto"/>
        <w:rPr>
          <w:rFonts w:ascii="Times New Roman" w:eastAsia="宋体" w:hAnsi="Times New Roman"/>
          <w:color w:val="FF0000"/>
          <w:sz w:val="24"/>
        </w:rPr>
      </w:pPr>
    </w:p>
    <w:p w:rsidR="006605FD" w:rsidRDefault="000520BD">
      <w:pPr>
        <w:numPr>
          <w:ilvl w:val="0"/>
          <w:numId w:val="1"/>
        </w:numPr>
        <w:spacing w:line="360" w:lineRule="auto"/>
        <w:rPr>
          <w:rFonts w:ascii="Times New Roman" w:eastAsia="宋体" w:hAnsi="Times New Roman"/>
          <w:b/>
          <w:bCs/>
          <w:sz w:val="24"/>
        </w:rPr>
      </w:pPr>
      <w:r>
        <w:rPr>
          <w:rFonts w:ascii="Times New Roman" w:eastAsia="宋体" w:hAnsi="Times New Roman" w:hint="eastAsia"/>
          <w:b/>
          <w:bCs/>
          <w:sz w:val="24"/>
        </w:rPr>
        <w:t>团队负责人信息填报</w:t>
      </w:r>
    </w:p>
    <w:p w:rsidR="006605FD" w:rsidRDefault="000520BD">
      <w:pPr>
        <w:spacing w:line="360" w:lineRule="auto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noProof/>
          <w:sz w:val="24"/>
        </w:rPr>
        <w:drawing>
          <wp:inline distT="0" distB="0" distL="114300" distR="114300">
            <wp:extent cx="5264150" cy="2701925"/>
            <wp:effectExtent l="0" t="0" r="8890" b="10795"/>
            <wp:docPr id="3" name="图片 3" descr="4. 团队负责人信息填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. 团队负责人信息填报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0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5FD" w:rsidRDefault="000520BD">
      <w:pPr>
        <w:spacing w:line="360" w:lineRule="auto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t>在工作台界面选择“团队负责人信息填报”。</w:t>
      </w:r>
    </w:p>
    <w:p w:rsidR="006605FD" w:rsidRDefault="000520BD">
      <w:pPr>
        <w:spacing w:line="360" w:lineRule="auto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noProof/>
          <w:sz w:val="24"/>
        </w:rPr>
        <w:drawing>
          <wp:inline distT="0" distB="0" distL="114300" distR="114300">
            <wp:extent cx="5264150" cy="2696845"/>
            <wp:effectExtent l="0" t="0" r="8890" b="635"/>
            <wp:docPr id="4" name="图片 4" descr="5. 团队负责人信息填报表单填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. 团队负责人信息填报表单填写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5FD" w:rsidRDefault="000520BD">
      <w:pPr>
        <w:spacing w:line="360" w:lineRule="auto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t>请项目负责人按照系统要求认真填写信息。信息填写提交完毕后，会出现项目编号，将作为项目团队的“身份证件号码”，用于后续项目团队成员加入。信息确认无误后提交。</w:t>
      </w:r>
    </w:p>
    <w:p w:rsidR="006605FD" w:rsidRDefault="006605FD">
      <w:pPr>
        <w:spacing w:line="360" w:lineRule="auto"/>
        <w:rPr>
          <w:rFonts w:ascii="Times New Roman" w:eastAsia="宋体" w:hAnsi="Times New Roman"/>
          <w:sz w:val="24"/>
        </w:rPr>
      </w:pPr>
    </w:p>
    <w:p w:rsidR="006605FD" w:rsidRDefault="000520BD">
      <w:pPr>
        <w:numPr>
          <w:ilvl w:val="0"/>
          <w:numId w:val="1"/>
        </w:numPr>
        <w:spacing w:line="360" w:lineRule="auto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b/>
          <w:bCs/>
          <w:sz w:val="24"/>
        </w:rPr>
        <w:t>团队成员信息填报</w:t>
      </w:r>
      <w:r>
        <w:rPr>
          <w:rFonts w:ascii="Times New Roman" w:eastAsia="宋体" w:hAnsi="Times New Roman"/>
          <w:noProof/>
          <w:sz w:val="24"/>
        </w:rPr>
        <w:drawing>
          <wp:inline distT="0" distB="0" distL="114300" distR="114300">
            <wp:extent cx="5270500" cy="2750820"/>
            <wp:effectExtent l="0" t="0" r="2540" b="7620"/>
            <wp:docPr id="5" name="图片 5" descr="6. 团队成员信息填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. 团队成员信息填报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5FD" w:rsidRDefault="000520BD">
      <w:pPr>
        <w:spacing w:line="360" w:lineRule="auto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t>在工作台界面选择“团队成员信息填报”。</w:t>
      </w:r>
    </w:p>
    <w:p w:rsidR="006605FD" w:rsidRDefault="000520BD">
      <w:pPr>
        <w:spacing w:line="360" w:lineRule="auto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noProof/>
          <w:sz w:val="24"/>
        </w:rPr>
        <w:drawing>
          <wp:inline distT="0" distB="0" distL="114300" distR="114300">
            <wp:extent cx="5264150" cy="2677160"/>
            <wp:effectExtent l="0" t="0" r="8890" b="5080"/>
            <wp:docPr id="6" name="图片 6" descr="7. 团队成员信息填报表单填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. 团队成员信息填报表单填写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5FD" w:rsidRDefault="000520BD">
      <w:pPr>
        <w:spacing w:line="360" w:lineRule="auto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t>团队成员于团队负责人处获取团队负责人信息和项目编号，用以身份认证和加入团队，确认无误后提交。</w:t>
      </w:r>
    </w:p>
    <w:p w:rsidR="006605FD" w:rsidRDefault="000520BD">
      <w:pPr>
        <w:rPr>
          <w:rFonts w:ascii="Times New Roman" w:eastAsia="宋体" w:hAnsi="Times New Roman"/>
          <w:b/>
          <w:bCs/>
          <w:sz w:val="24"/>
        </w:rPr>
      </w:pPr>
      <w:r>
        <w:rPr>
          <w:rFonts w:ascii="Times New Roman" w:eastAsia="宋体" w:hAnsi="Times New Roman" w:hint="eastAsia"/>
          <w:sz w:val="24"/>
        </w:rPr>
        <w:br w:type="page"/>
      </w:r>
    </w:p>
    <w:p w:rsidR="006605FD" w:rsidRDefault="000520BD">
      <w:pPr>
        <w:numPr>
          <w:ilvl w:val="0"/>
          <w:numId w:val="2"/>
        </w:numPr>
        <w:spacing w:line="360" w:lineRule="auto"/>
        <w:rPr>
          <w:rFonts w:ascii="Times New Roman" w:eastAsia="宋体" w:hAnsi="Times New Roman"/>
          <w:b/>
          <w:bCs/>
          <w:sz w:val="24"/>
        </w:rPr>
      </w:pPr>
      <w:r>
        <w:rPr>
          <w:rFonts w:ascii="Times New Roman" w:eastAsia="宋体" w:hAnsi="Times New Roman" w:hint="eastAsia"/>
          <w:b/>
          <w:bCs/>
          <w:sz w:val="24"/>
        </w:rPr>
        <w:t>项目申报</w:t>
      </w:r>
    </w:p>
    <w:p w:rsidR="006605FD" w:rsidRDefault="000520BD">
      <w:pPr>
        <w:spacing w:line="360" w:lineRule="auto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noProof/>
          <w:sz w:val="24"/>
        </w:rPr>
        <w:drawing>
          <wp:inline distT="0" distB="0" distL="114300" distR="114300">
            <wp:extent cx="5264150" cy="2718435"/>
            <wp:effectExtent l="0" t="0" r="8890" b="9525"/>
            <wp:docPr id="7" name="图片 7" descr="8. 参赛项目申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. 参赛项目申报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1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5FD" w:rsidRDefault="000520BD">
      <w:pPr>
        <w:spacing w:line="360" w:lineRule="auto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t>在工作台选择“参赛项目申报表”。</w:t>
      </w:r>
    </w:p>
    <w:p w:rsidR="006605FD" w:rsidRDefault="000520BD">
      <w:pPr>
        <w:spacing w:line="360" w:lineRule="auto"/>
      </w:pPr>
      <w:r>
        <w:rPr>
          <w:noProof/>
        </w:rPr>
        <w:drawing>
          <wp:inline distT="0" distB="0" distL="114300" distR="114300">
            <wp:extent cx="5273675" cy="1826260"/>
            <wp:effectExtent l="0" t="0" r="14605" b="254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2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5FD" w:rsidRDefault="000520BD">
      <w:pPr>
        <w:spacing w:line="360" w:lineRule="auto"/>
      </w:pPr>
      <w:r>
        <w:rPr>
          <w:noProof/>
        </w:rPr>
        <w:drawing>
          <wp:inline distT="0" distB="0" distL="114300" distR="114300">
            <wp:extent cx="5266055" cy="2034540"/>
            <wp:effectExtent l="0" t="0" r="6985" b="762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5FD" w:rsidRDefault="000520BD">
      <w:pPr>
        <w:spacing w:line="360" w:lineRule="auto"/>
      </w:pPr>
      <w:r>
        <w:rPr>
          <w:noProof/>
        </w:rPr>
        <w:drawing>
          <wp:inline distT="0" distB="0" distL="114300" distR="114300">
            <wp:extent cx="5260340" cy="2165985"/>
            <wp:effectExtent l="0" t="0" r="12700" b="1333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16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5FD" w:rsidRDefault="000520BD">
      <w:pPr>
        <w:spacing w:line="360" w:lineRule="auto"/>
      </w:pPr>
      <w:r>
        <w:rPr>
          <w:noProof/>
        </w:rPr>
        <w:drawing>
          <wp:inline distT="0" distB="0" distL="114300" distR="114300">
            <wp:extent cx="5270500" cy="1311275"/>
            <wp:effectExtent l="0" t="0" r="2540" b="1460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5FD" w:rsidRDefault="000520BD">
      <w:pPr>
        <w:spacing w:line="360" w:lineRule="auto"/>
        <w:rPr>
          <w:sz w:val="24"/>
          <w:szCs w:val="32"/>
        </w:rPr>
      </w:pPr>
      <w:r>
        <w:rPr>
          <w:rFonts w:hint="eastAsia"/>
          <w:sz w:val="24"/>
          <w:szCs w:val="32"/>
        </w:rPr>
        <w:t>按照系统要求填写项目资料、团队信息、指导教师信息等内容。</w:t>
      </w:r>
    </w:p>
    <w:p w:rsidR="006605FD" w:rsidRDefault="000520BD">
      <w:pPr>
        <w:spacing w:line="360" w:lineRule="auto"/>
      </w:pPr>
      <w:r>
        <w:rPr>
          <w:noProof/>
        </w:rPr>
        <w:drawing>
          <wp:inline distT="0" distB="0" distL="114300" distR="114300">
            <wp:extent cx="5260340" cy="1799590"/>
            <wp:effectExtent l="0" t="0" r="12700" b="1397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5FD" w:rsidRDefault="000520BD">
      <w:pPr>
        <w:spacing w:line="360" w:lineRule="auto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t>根据《项目介绍材料等上传步骤》进行材料上传。</w:t>
      </w:r>
    </w:p>
    <w:p w:rsidR="006605FD" w:rsidRDefault="000520BD">
      <w:pPr>
        <w:spacing w:line="360" w:lineRule="auto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b/>
          <w:bCs/>
          <w:sz w:val="24"/>
        </w:rPr>
        <w:t>项目介绍材料等的上传步骤：</w:t>
      </w:r>
      <w:hyperlink r:id="rId20" w:history="1">
        <w:r>
          <w:rPr>
            <w:rStyle w:val="a3"/>
            <w:rFonts w:ascii="Times New Roman" w:eastAsia="宋体" w:hAnsi="Times New Roman" w:hint="eastAsia"/>
            <w:sz w:val="24"/>
          </w:rPr>
          <w:t>https://www.yuque.com/docs/share/ed13687c-9f3f-43d0-93ba-94fbcdbaae68?#%20%E3%80%8A%E6%9D%90%E6%96%99%E4%B8%</w:t>
        </w:r>
        <w:r>
          <w:rPr>
            <w:rStyle w:val="a3"/>
            <w:rFonts w:ascii="Times New Roman" w:eastAsia="宋体" w:hAnsi="Times New Roman" w:hint="eastAsia"/>
            <w:sz w:val="24"/>
          </w:rPr>
          <w:t>8A%E4%BC%A0%E6%AD%A5%E9%AA%A4%E3%80%8B</w:t>
        </w:r>
      </w:hyperlink>
    </w:p>
    <w:p w:rsidR="006605FD" w:rsidRDefault="000520BD">
      <w:pPr>
        <w:spacing w:line="360" w:lineRule="auto"/>
        <w:jc w:val="left"/>
        <w:rPr>
          <w:rFonts w:ascii="Times New Roman" w:eastAsia="宋体" w:hAnsi="Times New Roman"/>
          <w:b/>
          <w:bCs/>
          <w:sz w:val="24"/>
        </w:rPr>
      </w:pPr>
      <w:r>
        <w:rPr>
          <w:rFonts w:ascii="Times New Roman" w:eastAsia="宋体" w:hAnsi="Times New Roman" w:hint="eastAsia"/>
          <w:b/>
          <w:bCs/>
          <w:sz w:val="24"/>
        </w:rPr>
        <w:t>填写入口：</w:t>
      </w:r>
    </w:p>
    <w:p w:rsidR="006605FD" w:rsidRDefault="000520BD">
      <w:pPr>
        <w:spacing w:line="360" w:lineRule="auto"/>
        <w:jc w:val="left"/>
      </w:pPr>
      <w:hyperlink r:id="rId21" w:history="1">
        <w:r>
          <w:rPr>
            <w:rStyle w:val="a3"/>
            <w:rFonts w:ascii="Times New Roman" w:eastAsia="宋体" w:hAnsi="Times New Roman"/>
            <w:sz w:val="24"/>
          </w:rPr>
          <w:t>https://www.yuque.com/groups/new?scene=challenge</w:t>
        </w:r>
      </w:hyperlink>
    </w:p>
    <w:p w:rsidR="006605FD" w:rsidRDefault="000520BD">
      <w:pPr>
        <w:spacing w:line="360" w:lineRule="auto"/>
      </w:pPr>
      <w:r>
        <w:rPr>
          <w:noProof/>
        </w:rPr>
        <w:drawing>
          <wp:inline distT="0" distB="0" distL="114300" distR="114300">
            <wp:extent cx="5266055" cy="2200275"/>
            <wp:effectExtent l="0" t="0" r="6985" b="952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5FD" w:rsidRDefault="000520BD">
      <w:pPr>
        <w:spacing w:line="360" w:lineRule="auto"/>
      </w:pPr>
      <w:r>
        <w:rPr>
          <w:noProof/>
        </w:rPr>
        <w:drawing>
          <wp:inline distT="0" distB="0" distL="114300" distR="114300">
            <wp:extent cx="5260340" cy="386715"/>
            <wp:effectExtent l="0" t="0" r="12700" b="952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8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5FD" w:rsidRDefault="000520BD">
      <w:pPr>
        <w:spacing w:line="360" w:lineRule="auto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t>填写完毕所有信息和上传项目材料，确认无误后提交。</w:t>
      </w:r>
    </w:p>
    <w:p w:rsidR="006605FD" w:rsidRDefault="000520BD">
      <w:pPr>
        <w:spacing w:line="360" w:lineRule="auto"/>
        <w:jc w:val="left"/>
        <w:rPr>
          <w:rFonts w:ascii="Times New Roman" w:eastAsia="宋体" w:hAnsi="Times New Roman"/>
          <w:b/>
          <w:bCs/>
          <w:sz w:val="24"/>
        </w:rPr>
      </w:pPr>
      <w:r>
        <w:rPr>
          <w:rFonts w:ascii="Times New Roman" w:eastAsia="宋体" w:hAnsi="Times New Roman" w:hint="eastAsia"/>
          <w:b/>
          <w:bCs/>
          <w:sz w:val="24"/>
        </w:rPr>
        <w:t>材料要求（详情请见上传步骤链接）：</w:t>
      </w:r>
    </w:p>
    <w:p w:rsidR="006605FD" w:rsidRDefault="000520BD">
      <w:pPr>
        <w:numPr>
          <w:ilvl w:val="0"/>
          <w:numId w:val="3"/>
        </w:numPr>
        <w:spacing w:line="360" w:lineRule="auto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t>项目介绍材料：</w:t>
      </w:r>
      <w:r>
        <w:rPr>
          <w:rFonts w:ascii="Times New Roman" w:eastAsia="宋体" w:hAnsi="Times New Roman" w:hint="eastAsia"/>
          <w:sz w:val="24"/>
        </w:rPr>
        <w:t>20</w:t>
      </w:r>
      <w:r>
        <w:rPr>
          <w:rFonts w:ascii="Times New Roman" w:eastAsia="宋体" w:hAnsi="Times New Roman" w:hint="eastAsia"/>
          <w:sz w:val="24"/>
        </w:rPr>
        <w:t>页以内的</w:t>
      </w:r>
      <w:r>
        <w:rPr>
          <w:rFonts w:ascii="Times New Roman" w:eastAsia="宋体" w:hAnsi="Times New Roman" w:hint="eastAsia"/>
          <w:sz w:val="24"/>
        </w:rPr>
        <w:t>PPT</w:t>
      </w:r>
      <w:r>
        <w:rPr>
          <w:rFonts w:ascii="Times New Roman" w:eastAsia="宋体" w:hAnsi="Times New Roman" w:hint="eastAsia"/>
          <w:sz w:val="24"/>
        </w:rPr>
        <w:t>（转</w:t>
      </w:r>
      <w:r>
        <w:rPr>
          <w:rFonts w:ascii="Times New Roman" w:eastAsia="宋体" w:hAnsi="Times New Roman" w:hint="eastAsia"/>
          <w:sz w:val="24"/>
        </w:rPr>
        <w:t>PDF</w:t>
      </w:r>
      <w:r>
        <w:rPr>
          <w:rFonts w:ascii="Times New Roman" w:eastAsia="宋体" w:hAnsi="Times New Roman" w:hint="eastAsia"/>
          <w:sz w:val="24"/>
        </w:rPr>
        <w:t>格式），且仅上传</w:t>
      </w:r>
      <w:r>
        <w:rPr>
          <w:rFonts w:ascii="Times New Roman" w:eastAsia="宋体" w:hAnsi="Times New Roman" w:hint="eastAsia"/>
          <w:sz w:val="24"/>
        </w:rPr>
        <w:t>PDF</w:t>
      </w:r>
      <w:r>
        <w:rPr>
          <w:rFonts w:ascii="Times New Roman" w:eastAsia="宋体" w:hAnsi="Times New Roman" w:hint="eastAsia"/>
          <w:sz w:val="24"/>
        </w:rPr>
        <w:t>文档，须隐去参赛高校、指导教师信息；</w:t>
      </w:r>
    </w:p>
    <w:p w:rsidR="006605FD" w:rsidRDefault="000520BD">
      <w:pPr>
        <w:numPr>
          <w:ilvl w:val="0"/>
          <w:numId w:val="3"/>
        </w:numPr>
        <w:spacing w:line="360" w:lineRule="auto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t>公开展示信息：面向观众和其它参赛团队查看的内容；</w:t>
      </w:r>
    </w:p>
    <w:p w:rsidR="006605FD" w:rsidRDefault="000520BD">
      <w:pPr>
        <w:spacing w:line="360" w:lineRule="auto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t>1</w:t>
      </w:r>
      <w:r>
        <w:rPr>
          <w:rFonts w:ascii="Times New Roman" w:eastAsia="宋体" w:hAnsi="Times New Roman" w:hint="eastAsia"/>
          <w:sz w:val="24"/>
        </w:rPr>
        <w:t>）公开展示信息（一）：项目名称、参赛搞笑、项目类型、项目分组、我们的实践日志（选填，时间不超过</w:t>
      </w:r>
      <w:r>
        <w:rPr>
          <w:rFonts w:ascii="Times New Roman" w:eastAsia="宋体" w:hAnsi="Times New Roman" w:hint="eastAsia"/>
          <w:sz w:val="24"/>
        </w:rPr>
        <w:t>2</w:t>
      </w:r>
      <w:r>
        <w:rPr>
          <w:rFonts w:ascii="Times New Roman" w:eastAsia="宋体" w:hAnsi="Times New Roman" w:hint="eastAsia"/>
          <w:sz w:val="24"/>
        </w:rPr>
        <w:t>分钟，大小不超过</w:t>
      </w:r>
      <w:r>
        <w:rPr>
          <w:rFonts w:ascii="Times New Roman" w:eastAsia="宋体" w:hAnsi="Times New Roman" w:hint="eastAsia"/>
          <w:sz w:val="24"/>
        </w:rPr>
        <w:t>300M</w:t>
      </w:r>
      <w:r>
        <w:rPr>
          <w:rFonts w:ascii="Times New Roman" w:eastAsia="宋体" w:hAnsi="Times New Roman" w:hint="eastAsia"/>
          <w:sz w:val="24"/>
        </w:rPr>
        <w:t>）；</w:t>
      </w:r>
    </w:p>
    <w:p w:rsidR="006605FD" w:rsidRDefault="000520BD">
      <w:pPr>
        <w:spacing w:line="360" w:lineRule="auto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t>2</w:t>
      </w:r>
      <w:r>
        <w:rPr>
          <w:rFonts w:ascii="Times New Roman" w:eastAsia="宋体" w:hAnsi="Times New Roman" w:hint="eastAsia"/>
          <w:sz w:val="24"/>
        </w:rPr>
        <w:t>）公开展示信息（二）：我们的项目（</w:t>
      </w:r>
      <w:r>
        <w:rPr>
          <w:rFonts w:ascii="Times New Roman" w:eastAsia="宋体" w:hAnsi="Times New Roman" w:hint="eastAsia"/>
          <w:sz w:val="24"/>
        </w:rPr>
        <w:t>150</w:t>
      </w:r>
      <w:r>
        <w:rPr>
          <w:rFonts w:ascii="Times New Roman" w:eastAsia="宋体" w:hAnsi="Times New Roman" w:hint="eastAsia"/>
          <w:sz w:val="24"/>
        </w:rPr>
        <w:t>字以内，阐述项目的时间来源、社会背景、基本情况等，无格式粘贴）、参赛口号（</w:t>
      </w:r>
      <w:r>
        <w:rPr>
          <w:rFonts w:ascii="Times New Roman" w:eastAsia="宋体" w:hAnsi="Times New Roman" w:hint="eastAsia"/>
          <w:sz w:val="24"/>
        </w:rPr>
        <w:t>20</w:t>
      </w:r>
      <w:r>
        <w:rPr>
          <w:rFonts w:ascii="Times New Roman" w:eastAsia="宋体" w:hAnsi="Times New Roman" w:hint="eastAsia"/>
          <w:sz w:val="24"/>
        </w:rPr>
        <w:t>字以内，无格式粘贴）、团队照片；</w:t>
      </w:r>
    </w:p>
    <w:p w:rsidR="006605FD" w:rsidRDefault="000520BD">
      <w:pPr>
        <w:spacing w:line="360" w:lineRule="auto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t xml:space="preserve">3. </w:t>
      </w:r>
      <w:r>
        <w:rPr>
          <w:rFonts w:ascii="Times New Roman" w:eastAsia="宋体" w:hAnsi="Times New Roman" w:hint="eastAsia"/>
          <w:sz w:val="24"/>
        </w:rPr>
        <w:t>其他相关证明材料：须扫描在同一</w:t>
      </w:r>
      <w:r>
        <w:rPr>
          <w:rFonts w:ascii="Times New Roman" w:eastAsia="宋体" w:hAnsi="Times New Roman" w:hint="eastAsia"/>
          <w:sz w:val="24"/>
        </w:rPr>
        <w:t>PDF</w:t>
      </w:r>
      <w:r>
        <w:rPr>
          <w:rFonts w:ascii="Times New Roman" w:eastAsia="宋体" w:hAnsi="Times New Roman" w:hint="eastAsia"/>
          <w:sz w:val="24"/>
        </w:rPr>
        <w:t>文档上传。</w:t>
      </w:r>
    </w:p>
    <w:p w:rsidR="006605FD" w:rsidRDefault="000520BD">
      <w:pPr>
        <w:spacing w:line="360" w:lineRule="auto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b/>
          <w:bCs/>
          <w:sz w:val="24"/>
        </w:rPr>
        <w:t>必填项：</w:t>
      </w:r>
      <w:r>
        <w:rPr>
          <w:rFonts w:ascii="Times New Roman" w:eastAsia="宋体" w:hAnsi="Times New Roman" w:hint="eastAsia"/>
          <w:sz w:val="24"/>
        </w:rPr>
        <w:t>项目名称、项目类</w:t>
      </w:r>
      <w:r>
        <w:rPr>
          <w:rFonts w:ascii="Times New Roman" w:eastAsia="宋体" w:hAnsi="Times New Roman" w:hint="eastAsia"/>
          <w:sz w:val="24"/>
        </w:rPr>
        <w:t>型、项目分组、团队成员信息（最多</w:t>
      </w:r>
      <w:r>
        <w:rPr>
          <w:rFonts w:ascii="Times New Roman" w:eastAsia="宋体" w:hAnsi="Times New Roman" w:hint="eastAsia"/>
          <w:sz w:val="24"/>
        </w:rPr>
        <w:t>10</w:t>
      </w:r>
      <w:r>
        <w:rPr>
          <w:rFonts w:ascii="Times New Roman" w:eastAsia="宋体" w:hAnsi="Times New Roman" w:hint="eastAsia"/>
          <w:sz w:val="24"/>
        </w:rPr>
        <w:t>人）、指导教师信息（最多</w:t>
      </w:r>
      <w:r>
        <w:rPr>
          <w:rFonts w:ascii="Times New Roman" w:eastAsia="宋体" w:hAnsi="Times New Roman" w:hint="eastAsia"/>
          <w:sz w:val="24"/>
        </w:rPr>
        <w:t>3</w:t>
      </w:r>
      <w:r>
        <w:rPr>
          <w:rFonts w:ascii="Times New Roman" w:eastAsia="宋体" w:hAnsi="Times New Roman" w:hint="eastAsia"/>
          <w:sz w:val="24"/>
        </w:rPr>
        <w:t>人）、各部分不超过</w:t>
      </w:r>
      <w:r>
        <w:rPr>
          <w:rFonts w:ascii="Times New Roman" w:eastAsia="宋体" w:hAnsi="Times New Roman" w:hint="eastAsia"/>
          <w:sz w:val="24"/>
        </w:rPr>
        <w:t>500</w:t>
      </w:r>
      <w:r>
        <w:rPr>
          <w:rFonts w:ascii="Times New Roman" w:eastAsia="宋体" w:hAnsi="Times New Roman" w:hint="eastAsia"/>
          <w:sz w:val="24"/>
        </w:rPr>
        <w:t>字的项目介绍（项目简介、社会价值、实践过程、创新意义、发展前景、团队协作）、项目介绍材料、公开展示信息（一）、公开展示信息（二）</w:t>
      </w:r>
    </w:p>
    <w:p w:rsidR="006605FD" w:rsidRDefault="000520BD">
      <w:pPr>
        <w:spacing w:line="360" w:lineRule="auto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b/>
          <w:bCs/>
          <w:sz w:val="24"/>
        </w:rPr>
        <w:t>选填项：</w:t>
      </w:r>
      <w:r>
        <w:rPr>
          <w:rFonts w:ascii="Times New Roman" w:eastAsia="宋体" w:hAnsi="Times New Roman" w:hint="eastAsia"/>
          <w:sz w:val="24"/>
        </w:rPr>
        <w:t>其他相关证明材料</w:t>
      </w:r>
    </w:p>
    <w:p w:rsidR="006605FD" w:rsidRDefault="000520BD">
      <w:pPr>
        <w:spacing w:line="360" w:lineRule="auto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b/>
          <w:bCs/>
          <w:sz w:val="24"/>
        </w:rPr>
        <w:t>其它：</w:t>
      </w:r>
      <w:r>
        <w:rPr>
          <w:rFonts w:ascii="Times New Roman" w:eastAsia="宋体" w:hAnsi="Times New Roman" w:hint="eastAsia"/>
          <w:sz w:val="24"/>
        </w:rPr>
        <w:t>其他省赛要求的材料</w:t>
      </w:r>
    </w:p>
    <w:p w:rsidR="006605FD" w:rsidRDefault="000520BD">
      <w:pPr>
        <w:spacing w:line="360" w:lineRule="auto"/>
        <w:rPr>
          <w:rFonts w:ascii="Times New Roman" w:eastAsia="宋体" w:hAnsi="Times New Roman"/>
          <w:b/>
          <w:bCs/>
          <w:color w:val="FF0000"/>
          <w:sz w:val="24"/>
        </w:rPr>
      </w:pPr>
      <w:r>
        <w:rPr>
          <w:rFonts w:ascii="Times New Roman" w:eastAsia="宋体" w:hAnsi="Times New Roman" w:hint="eastAsia"/>
          <w:b/>
          <w:bCs/>
          <w:color w:val="FF0000"/>
          <w:sz w:val="24"/>
        </w:rPr>
        <w:t>特别提醒：</w:t>
      </w:r>
    </w:p>
    <w:p w:rsidR="006605FD" w:rsidRDefault="000520BD">
      <w:pPr>
        <w:spacing w:line="360" w:lineRule="auto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 w:cs="Segoe UI"/>
          <w:color w:val="FF0000"/>
          <w:sz w:val="24"/>
          <w:szCs w:val="27"/>
        </w:rPr>
        <w:t xml:space="preserve">1. </w:t>
      </w:r>
      <w:r>
        <w:rPr>
          <w:rFonts w:ascii="Times New Roman" w:eastAsia="宋体" w:hAnsi="Times New Roman" w:cs="Segoe UI"/>
          <w:color w:val="FF0000"/>
          <w:sz w:val="24"/>
          <w:szCs w:val="27"/>
        </w:rPr>
        <w:t>本页面填写的所有个人信息，请与用户注册、团队负责人</w:t>
      </w:r>
      <w:r>
        <w:rPr>
          <w:rFonts w:ascii="Times New Roman" w:eastAsia="宋体" w:hAnsi="Times New Roman" w:cs="Segoe UI"/>
          <w:color w:val="FF0000"/>
          <w:sz w:val="24"/>
          <w:szCs w:val="27"/>
        </w:rPr>
        <w:t>/</w:t>
      </w:r>
      <w:r>
        <w:rPr>
          <w:rFonts w:ascii="Times New Roman" w:eastAsia="宋体" w:hAnsi="Times New Roman" w:cs="Segoe UI"/>
          <w:color w:val="FF0000"/>
          <w:sz w:val="24"/>
          <w:szCs w:val="27"/>
        </w:rPr>
        <w:t>成员信息填报时填写的信息保持一致。若出现不一致，系统无法抓取个人信息，将出现参赛学生无法参与大赛</w:t>
      </w:r>
      <w:r>
        <w:rPr>
          <w:rFonts w:ascii="Times New Roman" w:eastAsia="宋体" w:hAnsi="Times New Roman" w:cs="Segoe UI"/>
          <w:color w:val="FF0000"/>
          <w:sz w:val="24"/>
          <w:szCs w:val="27"/>
        </w:rPr>
        <w:t>8</w:t>
      </w:r>
      <w:r>
        <w:rPr>
          <w:rFonts w:ascii="Times New Roman" w:eastAsia="宋体" w:hAnsi="Times New Roman" w:cs="Segoe UI"/>
          <w:color w:val="FF0000"/>
          <w:sz w:val="24"/>
          <w:szCs w:val="27"/>
        </w:rPr>
        <w:t>项活动或参与无效的情况。</w:t>
      </w:r>
      <w:r>
        <w:rPr>
          <w:rFonts w:ascii="Times New Roman" w:eastAsia="宋体" w:hAnsi="Times New Roman" w:cs="Segoe UI"/>
          <w:color w:val="FF0000"/>
          <w:sz w:val="24"/>
          <w:szCs w:val="16"/>
        </w:rPr>
        <w:br/>
      </w:r>
      <w:r>
        <w:rPr>
          <w:rFonts w:ascii="Times New Roman" w:eastAsia="宋体" w:hAnsi="Times New Roman" w:cs="Segoe UI"/>
          <w:color w:val="FF0000"/>
          <w:sz w:val="24"/>
          <w:szCs w:val="27"/>
        </w:rPr>
        <w:t xml:space="preserve">2. </w:t>
      </w:r>
      <w:r>
        <w:rPr>
          <w:rFonts w:ascii="Times New Roman" w:eastAsia="宋体" w:hAnsi="Times New Roman" w:cs="Segoe UI"/>
          <w:color w:val="FF0000"/>
          <w:sz w:val="24"/>
          <w:szCs w:val="27"/>
        </w:rPr>
        <w:t>系统将在</w:t>
      </w:r>
      <w:r>
        <w:rPr>
          <w:rFonts w:ascii="Times New Roman" w:eastAsia="宋体" w:hAnsi="Times New Roman" w:cs="Segoe UI"/>
          <w:b/>
          <w:bCs/>
          <w:color w:val="FF0000"/>
          <w:sz w:val="24"/>
          <w:szCs w:val="27"/>
        </w:rPr>
        <w:t>7</w:t>
      </w:r>
      <w:r>
        <w:rPr>
          <w:rFonts w:ascii="Times New Roman" w:eastAsia="宋体" w:hAnsi="Times New Roman" w:cs="Segoe UI"/>
          <w:b/>
          <w:bCs/>
          <w:color w:val="FF0000"/>
          <w:sz w:val="24"/>
          <w:szCs w:val="27"/>
        </w:rPr>
        <w:t>月</w:t>
      </w:r>
      <w:r>
        <w:rPr>
          <w:rFonts w:ascii="Times New Roman" w:eastAsia="宋体" w:hAnsi="Times New Roman" w:cs="Segoe UI"/>
          <w:b/>
          <w:bCs/>
          <w:color w:val="FF0000"/>
          <w:sz w:val="24"/>
          <w:szCs w:val="27"/>
        </w:rPr>
        <w:t>31</w:t>
      </w:r>
      <w:r>
        <w:rPr>
          <w:rFonts w:ascii="Times New Roman" w:eastAsia="宋体" w:hAnsi="Times New Roman" w:cs="Segoe UI"/>
          <w:b/>
          <w:bCs/>
          <w:color w:val="FF0000"/>
          <w:sz w:val="24"/>
          <w:szCs w:val="27"/>
        </w:rPr>
        <w:t>日</w:t>
      </w:r>
      <w:r>
        <w:rPr>
          <w:rFonts w:ascii="Times New Roman" w:eastAsia="宋体" w:hAnsi="Times New Roman" w:cs="Segoe UI"/>
          <w:color w:val="FF0000"/>
          <w:sz w:val="24"/>
          <w:szCs w:val="27"/>
        </w:rPr>
        <w:t>关闭，直至全国决赛项目申报前开放（具体时间另行通知，预计</w:t>
      </w:r>
      <w:r>
        <w:rPr>
          <w:rFonts w:ascii="Times New Roman" w:eastAsia="宋体" w:hAnsi="Times New Roman" w:cs="Segoe UI"/>
          <w:color w:val="FF0000"/>
          <w:sz w:val="24"/>
          <w:szCs w:val="27"/>
        </w:rPr>
        <w:t>9</w:t>
      </w:r>
      <w:r>
        <w:rPr>
          <w:rFonts w:ascii="Times New Roman" w:eastAsia="宋体" w:hAnsi="Times New Roman" w:cs="Segoe UI"/>
          <w:color w:val="FF0000"/>
          <w:sz w:val="24"/>
          <w:szCs w:val="27"/>
        </w:rPr>
        <w:t>月</w:t>
      </w:r>
      <w:r>
        <w:rPr>
          <w:rFonts w:ascii="Times New Roman" w:eastAsia="宋体" w:hAnsi="Times New Roman" w:cs="Segoe UI"/>
          <w:color w:val="FF0000"/>
          <w:sz w:val="24"/>
          <w:szCs w:val="27"/>
        </w:rPr>
        <w:t>16</w:t>
      </w:r>
      <w:r>
        <w:rPr>
          <w:rFonts w:ascii="Times New Roman" w:eastAsia="宋体" w:hAnsi="Times New Roman" w:cs="Segoe UI"/>
          <w:color w:val="FF0000"/>
          <w:sz w:val="24"/>
          <w:szCs w:val="27"/>
        </w:rPr>
        <w:t>日后），期间，参赛学生无法修改项目信息。</w:t>
      </w:r>
      <w:r>
        <w:rPr>
          <w:rFonts w:ascii="Times New Roman" w:eastAsia="宋体" w:hAnsi="Times New Roman" w:cs="Segoe UI"/>
          <w:color w:val="FF0000"/>
          <w:sz w:val="24"/>
          <w:szCs w:val="16"/>
        </w:rPr>
        <w:br/>
      </w:r>
      <w:r>
        <w:rPr>
          <w:rFonts w:ascii="Times New Roman" w:eastAsia="宋体" w:hAnsi="Times New Roman" w:cs="Segoe UI"/>
          <w:color w:val="FF0000"/>
          <w:sz w:val="24"/>
          <w:szCs w:val="27"/>
        </w:rPr>
        <w:t>3. 9</w:t>
      </w:r>
      <w:r>
        <w:rPr>
          <w:rFonts w:ascii="Times New Roman" w:eastAsia="宋体" w:hAnsi="Times New Roman" w:cs="Segoe UI"/>
          <w:color w:val="FF0000"/>
          <w:sz w:val="24"/>
          <w:szCs w:val="27"/>
        </w:rPr>
        <w:t>月</w:t>
      </w:r>
      <w:r>
        <w:rPr>
          <w:rFonts w:ascii="Times New Roman" w:eastAsia="宋体" w:hAnsi="Times New Roman" w:cs="Segoe UI"/>
          <w:color w:val="FF0000"/>
          <w:sz w:val="24"/>
          <w:szCs w:val="27"/>
        </w:rPr>
        <w:t>16</w:t>
      </w:r>
      <w:r>
        <w:rPr>
          <w:rFonts w:ascii="Times New Roman" w:eastAsia="宋体" w:hAnsi="Times New Roman" w:cs="Segoe UI"/>
          <w:color w:val="FF0000"/>
          <w:sz w:val="24"/>
          <w:szCs w:val="27"/>
        </w:rPr>
        <w:t>（暂定）</w:t>
      </w:r>
      <w:r>
        <w:rPr>
          <w:rFonts w:ascii="Times New Roman" w:eastAsia="宋体" w:hAnsi="Times New Roman" w:cs="Segoe UI"/>
          <w:color w:val="FF0000"/>
          <w:sz w:val="24"/>
          <w:szCs w:val="27"/>
        </w:rPr>
        <w:t>-9</w:t>
      </w:r>
      <w:r>
        <w:rPr>
          <w:rFonts w:ascii="Times New Roman" w:eastAsia="宋体" w:hAnsi="Times New Roman" w:cs="Segoe UI"/>
          <w:color w:val="FF0000"/>
          <w:sz w:val="24"/>
          <w:szCs w:val="27"/>
        </w:rPr>
        <w:t>月</w:t>
      </w:r>
      <w:r>
        <w:rPr>
          <w:rFonts w:ascii="Times New Roman" w:eastAsia="宋体" w:hAnsi="Times New Roman" w:cs="Segoe UI"/>
          <w:color w:val="FF0000"/>
          <w:sz w:val="24"/>
          <w:szCs w:val="27"/>
        </w:rPr>
        <w:t>20</w:t>
      </w:r>
      <w:r>
        <w:rPr>
          <w:rFonts w:ascii="Times New Roman" w:eastAsia="宋体" w:hAnsi="Times New Roman" w:cs="Segoe UI"/>
          <w:color w:val="FF0000"/>
          <w:sz w:val="24"/>
          <w:szCs w:val="27"/>
        </w:rPr>
        <w:t>日：拟将由省级复赛推荐至全国决赛的项目，其项目团队负责人在可以修改部分参赛项目内容（项目编号、公开展示信息（一）（二）不可修改，其余字段可修改）。除省级复赛拟推荐的项目外，其他项目均不能修改，如出现自行修改的情况，对于后期进入国赛直通车遴选的项目（</w:t>
      </w:r>
      <w:r>
        <w:rPr>
          <w:rFonts w:ascii="Times New Roman" w:eastAsia="宋体" w:hAnsi="Times New Roman" w:cs="Segoe UI"/>
          <w:color w:val="FF0000"/>
          <w:sz w:val="24"/>
          <w:szCs w:val="27"/>
        </w:rPr>
        <w:t>1000</w:t>
      </w:r>
      <w:r>
        <w:rPr>
          <w:rFonts w:ascii="Times New Roman" w:eastAsia="宋体" w:hAnsi="Times New Roman" w:cs="Segoe UI"/>
          <w:color w:val="FF0000"/>
          <w:sz w:val="24"/>
          <w:szCs w:val="27"/>
        </w:rPr>
        <w:t>件左右）的，将取消直通车资格。</w:t>
      </w:r>
      <w:r>
        <w:rPr>
          <w:rFonts w:ascii="Times New Roman" w:eastAsia="宋体" w:hAnsi="Times New Roman" w:cs="Segoe UI"/>
          <w:color w:val="FF0000"/>
          <w:sz w:val="24"/>
          <w:szCs w:val="16"/>
        </w:rPr>
        <w:br/>
      </w:r>
      <w:r>
        <w:rPr>
          <w:rFonts w:ascii="Times New Roman" w:eastAsia="宋体" w:hAnsi="Times New Roman" w:cs="Segoe UI"/>
          <w:color w:val="FF0000"/>
          <w:sz w:val="24"/>
          <w:szCs w:val="27"/>
        </w:rPr>
        <w:t>4. 9</w:t>
      </w:r>
      <w:r>
        <w:rPr>
          <w:rFonts w:ascii="Times New Roman" w:eastAsia="宋体" w:hAnsi="Times New Roman" w:cs="Segoe UI"/>
          <w:color w:val="FF0000"/>
          <w:sz w:val="24"/>
          <w:szCs w:val="27"/>
        </w:rPr>
        <w:t>月</w:t>
      </w:r>
      <w:r>
        <w:rPr>
          <w:rFonts w:ascii="Times New Roman" w:eastAsia="宋体" w:hAnsi="Times New Roman" w:cs="Segoe UI"/>
          <w:color w:val="FF0000"/>
          <w:sz w:val="24"/>
          <w:szCs w:val="27"/>
        </w:rPr>
        <w:t>22</w:t>
      </w:r>
      <w:r>
        <w:rPr>
          <w:rFonts w:ascii="Times New Roman" w:eastAsia="宋体" w:hAnsi="Times New Roman" w:cs="Segoe UI"/>
          <w:color w:val="FF0000"/>
          <w:sz w:val="24"/>
          <w:szCs w:val="27"/>
        </w:rPr>
        <w:t>日（暂定）</w:t>
      </w:r>
      <w:r>
        <w:rPr>
          <w:rFonts w:ascii="Times New Roman" w:eastAsia="宋体" w:hAnsi="Times New Roman" w:cs="Segoe UI"/>
          <w:color w:val="FF0000"/>
          <w:sz w:val="24"/>
          <w:szCs w:val="27"/>
        </w:rPr>
        <w:t>—9</w:t>
      </w:r>
      <w:r>
        <w:rPr>
          <w:rFonts w:ascii="Times New Roman" w:eastAsia="宋体" w:hAnsi="Times New Roman" w:cs="Segoe UI"/>
          <w:color w:val="FF0000"/>
          <w:sz w:val="24"/>
          <w:szCs w:val="27"/>
        </w:rPr>
        <w:t>月</w:t>
      </w:r>
      <w:r>
        <w:rPr>
          <w:rFonts w:ascii="Times New Roman" w:eastAsia="宋体" w:hAnsi="Times New Roman" w:cs="Segoe UI"/>
          <w:color w:val="FF0000"/>
          <w:sz w:val="24"/>
          <w:szCs w:val="27"/>
        </w:rPr>
        <w:t>25</w:t>
      </w:r>
      <w:r>
        <w:rPr>
          <w:rFonts w:ascii="Times New Roman" w:eastAsia="宋体" w:hAnsi="Times New Roman" w:cs="Segoe UI"/>
          <w:color w:val="FF0000"/>
          <w:sz w:val="24"/>
          <w:szCs w:val="27"/>
        </w:rPr>
        <w:t>日：进入国赛直通车的项目（</w:t>
      </w:r>
      <w:r>
        <w:rPr>
          <w:rFonts w:ascii="Times New Roman" w:eastAsia="宋体" w:hAnsi="Times New Roman" w:cs="Segoe UI"/>
          <w:color w:val="FF0000"/>
          <w:sz w:val="24"/>
          <w:szCs w:val="27"/>
        </w:rPr>
        <w:t>1000</w:t>
      </w:r>
      <w:r>
        <w:rPr>
          <w:rFonts w:ascii="Times New Roman" w:eastAsia="宋体" w:hAnsi="Times New Roman" w:cs="Segoe UI"/>
          <w:color w:val="FF0000"/>
          <w:sz w:val="24"/>
          <w:szCs w:val="27"/>
        </w:rPr>
        <w:t>件左右，组委会将会</w:t>
      </w:r>
      <w:r>
        <w:rPr>
          <w:rFonts w:ascii="Times New Roman" w:eastAsia="宋体" w:hAnsi="Times New Roman" w:cs="Segoe UI"/>
          <w:color w:val="FF0000"/>
          <w:sz w:val="24"/>
          <w:szCs w:val="27"/>
        </w:rPr>
        <w:t>提前公布），可以修改部分参赛项目内容（项目名称、项目编号、团队人员组成、公开展示信息（一）（二）不可修改，其余字段可修改）。</w:t>
      </w:r>
      <w:r>
        <w:rPr>
          <w:rFonts w:ascii="Times New Roman" w:eastAsia="宋体" w:hAnsi="Times New Roman" w:cs="Segoe UI"/>
          <w:color w:val="FF0000"/>
          <w:sz w:val="24"/>
          <w:szCs w:val="16"/>
        </w:rPr>
        <w:br/>
      </w:r>
      <w:r>
        <w:rPr>
          <w:rFonts w:ascii="Times New Roman" w:eastAsia="宋体" w:hAnsi="Times New Roman" w:cs="Segoe UI"/>
          <w:color w:val="FF0000"/>
          <w:sz w:val="24"/>
          <w:szCs w:val="27"/>
        </w:rPr>
        <w:t xml:space="preserve">5. </w:t>
      </w:r>
      <w:r>
        <w:rPr>
          <w:rFonts w:ascii="Times New Roman" w:eastAsia="宋体" w:hAnsi="Times New Roman" w:cs="Segoe UI"/>
          <w:color w:val="FF0000"/>
          <w:sz w:val="24"/>
          <w:szCs w:val="27"/>
        </w:rPr>
        <w:t>以上系统开放阶段及功能暂定，更多信息请及时关注</w:t>
      </w:r>
      <w:r>
        <w:rPr>
          <w:rFonts w:ascii="Times New Roman" w:eastAsia="宋体" w:hAnsi="Times New Roman" w:cs="Segoe UI"/>
          <w:color w:val="FF0000"/>
          <w:sz w:val="24"/>
          <w:szCs w:val="27"/>
        </w:rPr>
        <w:t>“</w:t>
      </w:r>
      <w:r>
        <w:rPr>
          <w:rFonts w:ascii="Times New Roman" w:eastAsia="宋体" w:hAnsi="Times New Roman" w:cs="Segoe UI"/>
          <w:color w:val="FF0000"/>
          <w:sz w:val="24"/>
          <w:szCs w:val="27"/>
        </w:rPr>
        <w:t>第十二届</w:t>
      </w:r>
      <w:r>
        <w:rPr>
          <w:rFonts w:ascii="Times New Roman" w:eastAsia="宋体" w:hAnsi="Times New Roman" w:cs="Segoe UI"/>
          <w:color w:val="FF0000"/>
          <w:sz w:val="24"/>
          <w:szCs w:val="27"/>
        </w:rPr>
        <w:t>‘</w:t>
      </w:r>
      <w:r>
        <w:rPr>
          <w:rFonts w:ascii="Times New Roman" w:eastAsia="宋体" w:hAnsi="Times New Roman" w:cs="Segoe UI"/>
          <w:color w:val="FF0000"/>
          <w:sz w:val="24"/>
          <w:szCs w:val="27"/>
        </w:rPr>
        <w:t>挑战杯</w:t>
      </w:r>
      <w:r>
        <w:rPr>
          <w:rFonts w:ascii="Times New Roman" w:eastAsia="宋体" w:hAnsi="Times New Roman" w:cs="Segoe UI"/>
          <w:color w:val="FF0000"/>
          <w:sz w:val="24"/>
          <w:szCs w:val="27"/>
        </w:rPr>
        <w:t xml:space="preserve"> ‘</w:t>
      </w:r>
      <w:r>
        <w:rPr>
          <w:rFonts w:ascii="Times New Roman" w:eastAsia="宋体" w:hAnsi="Times New Roman" w:cs="Segoe UI"/>
          <w:color w:val="FF0000"/>
          <w:sz w:val="24"/>
          <w:szCs w:val="27"/>
        </w:rPr>
        <w:t>工作群</w:t>
      </w:r>
      <w:r>
        <w:rPr>
          <w:rFonts w:ascii="Times New Roman" w:eastAsia="宋体" w:hAnsi="Times New Roman" w:cs="Segoe UI"/>
          <w:color w:val="FF0000"/>
          <w:sz w:val="24"/>
          <w:szCs w:val="27"/>
        </w:rPr>
        <w:t>”</w:t>
      </w:r>
      <w:r>
        <w:rPr>
          <w:rFonts w:ascii="Times New Roman" w:eastAsia="宋体" w:hAnsi="Times New Roman" w:cs="Segoe UI"/>
          <w:color w:val="FF0000"/>
          <w:sz w:val="24"/>
          <w:szCs w:val="27"/>
        </w:rPr>
        <w:t>。</w:t>
      </w:r>
      <w:r>
        <w:rPr>
          <w:rFonts w:ascii="Times New Roman" w:eastAsia="宋体" w:hAnsi="Times New Roman" w:cs="Segoe UI"/>
          <w:color w:val="FF0000"/>
          <w:sz w:val="24"/>
          <w:szCs w:val="27"/>
        </w:rPr>
        <w:t>  </w:t>
      </w:r>
    </w:p>
    <w:sectPr w:rsidR="006605F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20BD" w:rsidRDefault="000520BD" w:rsidP="005B7D22">
      <w:r>
        <w:separator/>
      </w:r>
    </w:p>
  </w:endnote>
  <w:endnote w:type="continuationSeparator" w:id="0">
    <w:p w:rsidR="000520BD" w:rsidRDefault="000520BD" w:rsidP="005B7D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20BD" w:rsidRDefault="000520BD" w:rsidP="005B7D22">
      <w:r>
        <w:separator/>
      </w:r>
    </w:p>
  </w:footnote>
  <w:footnote w:type="continuationSeparator" w:id="0">
    <w:p w:rsidR="000520BD" w:rsidRDefault="000520BD" w:rsidP="005B7D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9D6CDD87"/>
    <w:multiLevelType w:val="singleLevel"/>
    <w:tmpl w:val="9D6CDD87"/>
    <w:lvl w:ilvl="0">
      <w:start w:val="1"/>
      <w:numFmt w:val="decimal"/>
      <w:suff w:val="space"/>
      <w:lvlText w:val="%1."/>
      <w:lvlJc w:val="left"/>
    </w:lvl>
  </w:abstractNum>
  <w:abstractNum w:abstractNumId="1">
    <w:nsid w:val="1E5F3169"/>
    <w:multiLevelType w:val="singleLevel"/>
    <w:tmpl w:val="1E5F3169"/>
    <w:lvl w:ilvl="0">
      <w:start w:val="1"/>
      <w:numFmt w:val="decimal"/>
      <w:suff w:val="space"/>
      <w:lvlText w:val="%1."/>
      <w:lvlJc w:val="left"/>
    </w:lvl>
  </w:abstractNum>
  <w:abstractNum w:abstractNumId="2">
    <w:nsid w:val="7F82610B"/>
    <w:multiLevelType w:val="singleLevel"/>
    <w:tmpl w:val="7F82610B"/>
    <w:lvl w:ilvl="0">
      <w:start w:val="4"/>
      <w:numFmt w:val="decimal"/>
      <w:suff w:val="space"/>
      <w:lvlText w:val="%1.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420"/>
  <w:drawingGridVerticalSpacing w:val="156"/>
  <w:noPunctuationKerning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5FD"/>
    <w:rsid w:val="000520BD"/>
    <w:rsid w:val="005B7D22"/>
    <w:rsid w:val="00660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41B16DE7-746A-4F5B-94B2-754680965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paragraph" w:styleId="a4">
    <w:name w:val="header"/>
    <w:basedOn w:val="a"/>
    <w:link w:val="Char"/>
    <w:rsid w:val="005B7D2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5B7D22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5B7D2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5B7D22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yperlink" Target="https://www.yuque.com/groups/new?scene=challenge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www.yuque.com/docs/share/ed13687c-9f3f-43d0-93ba-94fbcdbaae68?#%20%E3%80%8A%E6%9D%90%E6%96%99%E4%B8%8A%E4%BC%A0%E6%AD%A5%E9%AA%A4%E3%80%8B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295</Words>
  <Characters>1685</Characters>
  <Application>Microsoft Office Word</Application>
  <DocSecurity>0</DocSecurity>
  <Lines>14</Lines>
  <Paragraphs>3</Paragraphs>
  <ScaleCrop>false</ScaleCrop>
  <Company/>
  <LinksUpToDate>false</LinksUpToDate>
  <CharactersWithSpaces>1977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000</cp:lastModifiedBy>
  <cp:revision>1</cp:revision>
  <dcterms:created xsi:type="dcterms:W3CDTF">2014-10-29T20:08:00Z</dcterms:created>
  <dcterms:modified xsi:type="dcterms:W3CDTF">2020-07-15T06:57:00Z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2052-10.12.1</vt:lpwstr>
  </property>
</Properties>
</file>